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C748" w14:textId="77777777" w:rsidR="00B525B5" w:rsidRDefault="00B525B5" w:rsidP="00B525B5">
      <w:pPr>
        <w:jc w:val="center"/>
        <w:rPr>
          <w:b/>
          <w:bCs/>
        </w:rPr>
      </w:pPr>
      <w:r>
        <w:rPr>
          <w:b/>
          <w:bCs/>
        </w:rPr>
        <w:t>И З В Е Ш Т А Ј</w:t>
      </w:r>
    </w:p>
    <w:p w14:paraId="02C334CD" w14:textId="6E293398" w:rsidR="00B525B5" w:rsidRDefault="00B525B5" w:rsidP="00B525B5">
      <w:pPr>
        <w:jc w:val="center"/>
        <w:rPr>
          <w:b/>
          <w:bCs/>
          <w:lang w:val="sr-Cyrl-RS"/>
        </w:rPr>
      </w:pPr>
      <w:r>
        <w:rPr>
          <w:b/>
          <w:bCs/>
        </w:rPr>
        <w:t xml:space="preserve">о </w:t>
      </w:r>
      <w:proofErr w:type="spellStart"/>
      <w:r>
        <w:rPr>
          <w:b/>
          <w:bCs/>
        </w:rPr>
        <w:t>спроведен</w:t>
      </w:r>
      <w:proofErr w:type="spellEnd"/>
      <w:r>
        <w:rPr>
          <w:b/>
          <w:bCs/>
          <w:lang w:val="sr-Cyrl-RS"/>
        </w:rPr>
        <w:t>им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</w:t>
      </w:r>
      <w:proofErr w:type="spellEnd"/>
      <w:r>
        <w:rPr>
          <w:b/>
          <w:bCs/>
          <w:lang w:val="sr-Cyrl-RS"/>
        </w:rPr>
        <w:t xml:space="preserve">им консултацијама </w:t>
      </w:r>
      <w:r>
        <w:rPr>
          <w:b/>
          <w:bCs/>
        </w:rPr>
        <w:t>о</w:t>
      </w:r>
      <w:r>
        <w:rPr>
          <w:b/>
          <w:bCs/>
          <w:lang w:val="sr-Cyrl-RS"/>
        </w:rPr>
        <w:t xml:space="preserve"> Предлогу</w:t>
      </w:r>
      <w:r>
        <w:rPr>
          <w:b/>
          <w:bCs/>
        </w:rPr>
        <w:t xml:space="preserve"> </w:t>
      </w:r>
      <w:r w:rsidRPr="00B525B5">
        <w:rPr>
          <w:b/>
          <w:bCs/>
          <w:lang w:val="sr-Cyrl-RS"/>
        </w:rPr>
        <w:t xml:space="preserve">правилника о минималним условима за издавање појединачних дозвола за коришћење </w:t>
      </w:r>
      <w:proofErr w:type="spellStart"/>
      <w:r w:rsidRPr="00B525B5">
        <w:rPr>
          <w:b/>
          <w:bCs/>
          <w:lang w:val="sr-Cyrl-RS"/>
        </w:rPr>
        <w:t>радиофреквенцијског</w:t>
      </w:r>
      <w:proofErr w:type="spellEnd"/>
      <w:r w:rsidRPr="00B525B5">
        <w:rPr>
          <w:b/>
          <w:bCs/>
          <w:lang w:val="sr-Cyrl-RS"/>
        </w:rPr>
        <w:t xml:space="preserve"> </w:t>
      </w:r>
      <w:proofErr w:type="spellStart"/>
      <w:r w:rsidRPr="00B525B5">
        <w:rPr>
          <w:b/>
          <w:bCs/>
          <w:lang w:val="sr-Cyrl-RS"/>
        </w:rPr>
        <w:t>спектра</w:t>
      </w:r>
      <w:proofErr w:type="spellEnd"/>
      <w:r w:rsidRPr="00B525B5">
        <w:rPr>
          <w:b/>
          <w:bCs/>
          <w:lang w:val="sr-Cyrl-RS"/>
        </w:rPr>
        <w:t xml:space="preserve"> на основу спроведеног поступка јавног надметања у </w:t>
      </w:r>
      <w:proofErr w:type="spellStart"/>
      <w:r w:rsidRPr="00B525B5">
        <w:rPr>
          <w:b/>
          <w:bCs/>
          <w:lang w:val="sr-Cyrl-RS"/>
        </w:rPr>
        <w:t>радиофреквенцијском</w:t>
      </w:r>
      <w:proofErr w:type="spellEnd"/>
      <w:r w:rsidRPr="00B525B5">
        <w:rPr>
          <w:b/>
          <w:bCs/>
          <w:lang w:val="sr-Cyrl-RS"/>
        </w:rPr>
        <w:t xml:space="preserve"> опсегу 470-694 </w:t>
      </w:r>
      <w:proofErr w:type="spellStart"/>
      <w:r w:rsidRPr="00B525B5">
        <w:rPr>
          <w:b/>
          <w:bCs/>
          <w:lang w:val="sr-Cyrl-RS"/>
        </w:rPr>
        <w:t>MHz</w:t>
      </w:r>
      <w:proofErr w:type="spellEnd"/>
    </w:p>
    <w:p w14:paraId="15CD3CFF" w14:textId="73A2CA74" w:rsidR="00B525B5" w:rsidRDefault="00B525B5" w:rsidP="00B525B5">
      <w:pPr>
        <w:spacing w:after="0" w:line="240" w:lineRule="auto"/>
        <w:ind w:firstLine="709"/>
        <w:rPr>
          <w:lang w:val="sr-Cyrl-RS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3</w:t>
      </w:r>
      <w:r>
        <w:rPr>
          <w:lang w:val="sr-Cyrl-RS"/>
        </w:rPr>
        <w:t>6</w:t>
      </w:r>
      <w:r>
        <w:t xml:space="preserve">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комуникацијама</w:t>
      </w:r>
      <w:proofErr w:type="spellEnd"/>
      <w:r>
        <w:rPr>
          <w:lang w:val="sr-Cyrl-RS"/>
        </w:rPr>
        <w:t xml:space="preserve"> </w:t>
      </w:r>
      <w:r>
        <w:t>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35/23,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Закон</w:t>
      </w:r>
      <w:proofErr w:type="spellEnd"/>
      <w:r>
        <w:t xml:space="preserve">), </w:t>
      </w:r>
      <w:r>
        <w:rPr>
          <w:lang w:val="sr-Cyrl-RS"/>
        </w:rPr>
        <w:t xml:space="preserve">Министарство информисања и телекомуникација </w:t>
      </w:r>
      <w:r>
        <w:t xml:space="preserve">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>:</w:t>
      </w:r>
      <w:r>
        <w:rPr>
          <w:lang w:val="sr-Cyrl-RS"/>
        </w:rPr>
        <w:t xml:space="preserve"> Министарство</w:t>
      </w:r>
      <w:r>
        <w:t xml:space="preserve">)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спроведени</w:t>
      </w:r>
      <w:proofErr w:type="spellEnd"/>
      <w:r>
        <w:rPr>
          <w:lang w:val="sr-Cyrl-RS"/>
        </w:rPr>
        <w:t>м</w:t>
      </w:r>
      <w:r>
        <w:t xml:space="preserve"> </w:t>
      </w:r>
      <w:proofErr w:type="spellStart"/>
      <w:r>
        <w:t>јавни</w:t>
      </w:r>
      <w:proofErr w:type="spellEnd"/>
      <w:r>
        <w:rPr>
          <w:lang w:val="sr-Cyrl-RS"/>
        </w:rPr>
        <w:t>м</w:t>
      </w:r>
      <w:r>
        <w:t xml:space="preserve"> </w:t>
      </w:r>
      <w:proofErr w:type="spellStart"/>
      <w:r>
        <w:t>консултација</w:t>
      </w:r>
      <w:proofErr w:type="spellEnd"/>
      <w:r>
        <w:rPr>
          <w:lang w:val="sr-Cyrl-RS"/>
        </w:rPr>
        <w:t>ма</w:t>
      </w:r>
      <w:r>
        <w:t xml:space="preserve"> о</w:t>
      </w:r>
      <w:r>
        <w:rPr>
          <w:lang w:val="sr-Cyrl-RS"/>
        </w:rPr>
        <w:t xml:space="preserve"> Предлогу</w:t>
      </w:r>
      <w:r>
        <w:t xml:space="preserve"> </w:t>
      </w:r>
      <w:bookmarkStart w:id="0" w:name="_Hlk176863216"/>
      <w:r>
        <w:rPr>
          <w:kern w:val="0"/>
          <w:lang w:val="sr-Cyrl-RS"/>
          <w14:ligatures w14:val="none"/>
        </w:rPr>
        <w:t>п</w:t>
      </w:r>
      <w:r w:rsidRPr="00B525B5">
        <w:rPr>
          <w:kern w:val="0"/>
          <w:lang w:val="sr-Cyrl-RS"/>
          <w14:ligatures w14:val="none"/>
        </w:rPr>
        <w:t xml:space="preserve">равилника о минималним условима за издавање појединачних дозвола за коришћење </w:t>
      </w:r>
      <w:proofErr w:type="spellStart"/>
      <w:r w:rsidRPr="00B525B5">
        <w:rPr>
          <w:kern w:val="0"/>
          <w:lang w:val="sr-Cyrl-RS"/>
          <w14:ligatures w14:val="none"/>
        </w:rPr>
        <w:t>радиофреквенцијског</w:t>
      </w:r>
      <w:proofErr w:type="spellEnd"/>
      <w:r w:rsidRPr="00B525B5">
        <w:rPr>
          <w:kern w:val="0"/>
          <w:lang w:val="sr-Cyrl-RS"/>
          <w14:ligatures w14:val="none"/>
        </w:rPr>
        <w:t xml:space="preserve"> </w:t>
      </w:r>
      <w:proofErr w:type="spellStart"/>
      <w:r w:rsidRPr="00B525B5">
        <w:rPr>
          <w:kern w:val="0"/>
          <w:lang w:val="sr-Cyrl-RS"/>
          <w14:ligatures w14:val="none"/>
        </w:rPr>
        <w:t>спектра</w:t>
      </w:r>
      <w:proofErr w:type="spellEnd"/>
      <w:r w:rsidRPr="00B525B5">
        <w:rPr>
          <w:kern w:val="0"/>
          <w:lang w:val="sr-Cyrl-RS"/>
          <w14:ligatures w14:val="none"/>
        </w:rPr>
        <w:t xml:space="preserve"> на основу спроведеног поступка јавног надметања </w:t>
      </w:r>
      <w:bookmarkStart w:id="1" w:name="_Hlk140133028"/>
      <w:r w:rsidRPr="00B525B5">
        <w:rPr>
          <w:kern w:val="36"/>
          <w:lang w:val="sr-Cyrl-RS"/>
          <w14:ligatures w14:val="none"/>
        </w:rPr>
        <w:t xml:space="preserve">у </w:t>
      </w:r>
      <w:proofErr w:type="spellStart"/>
      <w:r w:rsidRPr="00B525B5">
        <w:rPr>
          <w:kern w:val="36"/>
          <w:lang w:val="sr-Cyrl-RS"/>
          <w14:ligatures w14:val="none"/>
        </w:rPr>
        <w:t>радиофреквенцијском</w:t>
      </w:r>
      <w:proofErr w:type="spellEnd"/>
      <w:r w:rsidRPr="00B525B5">
        <w:rPr>
          <w:kern w:val="36"/>
          <w:lang w:val="sr-Cyrl-RS"/>
          <w14:ligatures w14:val="none"/>
        </w:rPr>
        <w:t xml:space="preserve"> опсегу 470-694 </w:t>
      </w:r>
      <w:proofErr w:type="spellStart"/>
      <w:r w:rsidRPr="00B525B5">
        <w:rPr>
          <w:kern w:val="36"/>
          <w:lang w:val="sr-Cyrl-RS"/>
          <w14:ligatures w14:val="none"/>
        </w:rPr>
        <w:t>MHz</w:t>
      </w:r>
      <w:bookmarkEnd w:id="0"/>
      <w:bookmarkEnd w:id="1"/>
      <w:proofErr w:type="spellEnd"/>
      <w:r w:rsidRPr="00B525B5">
        <w:rPr>
          <w:kern w:val="0"/>
          <w:lang w:val="sr-Cyrl-RS"/>
          <w14:ligatures w14:val="none"/>
        </w:rPr>
        <w:t xml:space="preserve"> </w:t>
      </w:r>
      <w:r>
        <w:rPr>
          <w:lang w:val="sr-Cyrl-RS"/>
        </w:rPr>
        <w:t>(у даљем тексту: Предлог правилника).</w:t>
      </w:r>
    </w:p>
    <w:p w14:paraId="2820B007" w14:textId="675EE98B" w:rsidR="00B525B5" w:rsidRPr="00B525B5" w:rsidRDefault="00B525B5" w:rsidP="00B525B5">
      <w:pPr>
        <w:spacing w:after="0" w:line="240" w:lineRule="auto"/>
        <w:ind w:firstLine="709"/>
        <w:rPr>
          <w:kern w:val="0"/>
          <w:lang w:val="sr-Cyrl-RS"/>
          <w14:ligatures w14:val="none"/>
        </w:rPr>
      </w:pPr>
      <w:r w:rsidRPr="00B525B5">
        <w:rPr>
          <w:spacing w:val="-2"/>
          <w:kern w:val="0"/>
          <w:lang w:val="sr-Cyrl-RS" w:eastAsia="ar-SA"/>
          <w14:ligatures w14:val="none"/>
        </w:rPr>
        <w:t>Одредбом ч</w:t>
      </w:r>
      <w:proofErr w:type="spellStart"/>
      <w:r w:rsidRPr="00B525B5">
        <w:rPr>
          <w:spacing w:val="-2"/>
          <w:kern w:val="0"/>
          <w:lang w:val="sr-Latn-RS" w:eastAsia="ar-SA"/>
          <w14:ligatures w14:val="none"/>
        </w:rPr>
        <w:t>лана</w:t>
      </w:r>
      <w:proofErr w:type="spellEnd"/>
      <w:r w:rsidRPr="00B525B5">
        <w:rPr>
          <w:spacing w:val="-2"/>
          <w:kern w:val="0"/>
          <w:lang w:val="sr-Latn-RS" w:eastAsia="ar-SA"/>
          <w14:ligatures w14:val="none"/>
        </w:rPr>
        <w:t xml:space="preserve"> </w:t>
      </w:r>
      <w:r w:rsidRPr="00B525B5">
        <w:rPr>
          <w:kern w:val="0"/>
          <w:lang w:val="sr-Cyrl-RS"/>
          <w14:ligatures w14:val="none"/>
        </w:rPr>
        <w:t>105.</w:t>
      </w:r>
      <w:r w:rsidRPr="00B525B5">
        <w:rPr>
          <w:kern w:val="0"/>
          <w:lang w:val="sr-Latn-RS"/>
          <w14:ligatures w14:val="none"/>
        </w:rPr>
        <w:t xml:space="preserve"> </w:t>
      </w:r>
      <w:proofErr w:type="spellStart"/>
      <w:r w:rsidRPr="00B525B5">
        <w:rPr>
          <w:kern w:val="0"/>
          <w:lang w:val="sr-Latn-RS"/>
          <w14:ligatures w14:val="none"/>
        </w:rPr>
        <w:t>став</w:t>
      </w:r>
      <w:proofErr w:type="spellEnd"/>
      <w:r w:rsidRPr="00B525B5">
        <w:rPr>
          <w:kern w:val="0"/>
          <w:lang w:val="sr-Latn-RS"/>
          <w14:ligatures w14:val="none"/>
        </w:rPr>
        <w:t xml:space="preserve"> 3. </w:t>
      </w:r>
      <w:proofErr w:type="spellStart"/>
      <w:r w:rsidRPr="00B525B5">
        <w:rPr>
          <w:kern w:val="0"/>
          <w:lang w:val="sr-Latn-RS"/>
          <w14:ligatures w14:val="none"/>
        </w:rPr>
        <w:t>Закона</w:t>
      </w:r>
      <w:proofErr w:type="spellEnd"/>
      <w:r w:rsidRPr="00B525B5">
        <w:rPr>
          <w:kern w:val="0"/>
          <w:lang w:val="sr-Latn-RS"/>
          <w14:ligatures w14:val="none"/>
        </w:rPr>
        <w:t xml:space="preserve"> </w:t>
      </w:r>
      <w:r w:rsidRPr="00B525B5">
        <w:rPr>
          <w:kern w:val="0"/>
          <w:lang w:val="sr-Cyrl-RS"/>
          <w14:ligatures w14:val="none"/>
        </w:rPr>
        <w:t>је прописано да Министарство доноси акт којим се прописују минимални услови за издавање појединачних дозвола, по пријему обавештења о доношењу одлуке о испуњености услова за спровођење поступка јавног надметања и издавања појединачних дозвола, коју доноси Регулаторно тело за електронске комуникације и поштанске услуге.</w:t>
      </w:r>
    </w:p>
    <w:p w14:paraId="71C52A54" w14:textId="1C6E45A2" w:rsidR="00B525B5" w:rsidRDefault="00B525B5" w:rsidP="00B525B5">
      <w:pPr>
        <w:spacing w:after="0" w:line="240" w:lineRule="auto"/>
        <w:ind w:firstLine="709"/>
        <w:rPr>
          <w:lang w:val="sr-Cyrl-RS"/>
        </w:rPr>
      </w:pPr>
      <w:r>
        <w:rPr>
          <w:lang w:val="sr-Cyrl-RS"/>
        </w:rPr>
        <w:t>Министарство</w:t>
      </w:r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>, на основу члана 36. Закона,</w:t>
      </w:r>
      <w:r>
        <w:t xml:space="preserve"> </w:t>
      </w:r>
      <w:proofErr w:type="spellStart"/>
      <w:r>
        <w:t>спрове</w:t>
      </w:r>
      <w:r>
        <w:rPr>
          <w:lang w:val="sr-Cyrl-RS"/>
        </w:rPr>
        <w:t>ло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о</w:t>
      </w:r>
      <w:r>
        <w:rPr>
          <w:lang w:val="sr-Cyrl-RS"/>
        </w:rPr>
        <w:t xml:space="preserve"> Предлогу</w:t>
      </w:r>
      <w:r>
        <w:t xml:space="preserve"> </w:t>
      </w:r>
      <w:proofErr w:type="spellStart"/>
      <w:r>
        <w:t>правилника</w:t>
      </w:r>
      <w:proofErr w:type="spellEnd"/>
      <w:r>
        <w:rPr>
          <w:lang w:val="sr-Cyrl-RS"/>
        </w:rPr>
        <w:t>,</w:t>
      </w:r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lang w:val="sr-Cyrl-RS"/>
        </w:rPr>
        <w:t xml:space="preserve"> 30</w:t>
      </w:r>
      <w:r>
        <w:t>.</w:t>
      </w:r>
      <w:r>
        <w:rPr>
          <w:lang w:val="sr-Cyrl-RS"/>
        </w:rPr>
        <w:t xml:space="preserve"> јануара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lang w:val="sr-Cyrl-RS"/>
        </w:rPr>
        <w:t>2. марта</w:t>
      </w:r>
      <w:r>
        <w:t xml:space="preserve"> 202</w:t>
      </w:r>
      <w:r>
        <w:rPr>
          <w:lang w:val="sr-Cyrl-RS"/>
        </w:rPr>
        <w:t>6</w:t>
      </w:r>
      <w:r>
        <w:t xml:space="preserve">. </w:t>
      </w:r>
      <w:r>
        <w:rPr>
          <w:lang w:val="sr-Cyrl-RS"/>
        </w:rPr>
        <w:t>г</w:t>
      </w:r>
      <w:proofErr w:type="spellStart"/>
      <w:r>
        <w:t>одине</w:t>
      </w:r>
      <w:proofErr w:type="spellEnd"/>
      <w:r>
        <w:t xml:space="preserve">. </w:t>
      </w:r>
      <w:proofErr w:type="spellStart"/>
      <w:r>
        <w:t>Текст</w:t>
      </w:r>
      <w:proofErr w:type="spellEnd"/>
      <w:r>
        <w:rPr>
          <w:lang w:val="sr-Cyrl-RS"/>
        </w:rPr>
        <w:t xml:space="preserve"> Предлога</w:t>
      </w:r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rPr>
          <w:lang w:val="sr-Cyrl-RS"/>
        </w:rPr>
        <w:t xml:space="preserve"> Министарства и</w:t>
      </w:r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r>
        <w:rPr>
          <w:lang w:val="sr-Cyrl-RS"/>
        </w:rPr>
        <w:t xml:space="preserve">су </w:t>
      </w:r>
      <w:proofErr w:type="spellStart"/>
      <w:r>
        <w:t>била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о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консултације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. </w:t>
      </w:r>
    </w:p>
    <w:p w14:paraId="33F5D86B" w14:textId="77777777" w:rsidR="00B525B5" w:rsidRDefault="00B525B5" w:rsidP="00B525B5">
      <w:pPr>
        <w:spacing w:after="0" w:line="240" w:lineRule="auto"/>
        <w:ind w:firstLine="709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консултација</w:t>
      </w:r>
      <w:proofErr w:type="spellEnd"/>
      <w:r>
        <w:t xml:space="preserve"> о </w:t>
      </w:r>
      <w:r>
        <w:rPr>
          <w:lang w:val="sr-Cyrl-RS"/>
        </w:rPr>
        <w:t>Предлогу</w:t>
      </w:r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достављена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rPr>
          <w:lang w:val="sr-Cyrl-RS"/>
        </w:rPr>
        <w:t xml:space="preserve">. </w:t>
      </w:r>
    </w:p>
    <w:p w14:paraId="797C5D1B" w14:textId="77777777" w:rsidR="00B525B5" w:rsidRDefault="00B525B5" w:rsidP="00B525B5">
      <w:pPr>
        <w:spacing w:after="0" w:line="240" w:lineRule="auto"/>
        <w:ind w:firstLine="709"/>
        <w:rPr>
          <w:lang w:val="sr-Cyrl-RS"/>
        </w:rPr>
      </w:pPr>
    </w:p>
    <w:p w14:paraId="50737CD5" w14:textId="77777777" w:rsidR="004C5D25" w:rsidRDefault="004C5D25"/>
    <w:sectPr w:rsidR="004C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B5"/>
    <w:rsid w:val="00410CB7"/>
    <w:rsid w:val="004C5D25"/>
    <w:rsid w:val="009A729E"/>
    <w:rsid w:val="00AB776D"/>
    <w:rsid w:val="00B525B5"/>
    <w:rsid w:val="00CA39AC"/>
    <w:rsid w:val="00E81CBA"/>
    <w:rsid w:val="00E8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DA9B"/>
  <w15:chartTrackingRefBased/>
  <w15:docId w15:val="{020D7C31-F5FE-4C85-9943-65F53F0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B5"/>
    <w:pPr>
      <w:spacing w:line="256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5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5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5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5B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5B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5B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5B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5B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5B5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5B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5B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5B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5B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52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5B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5B5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5B5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525B5"/>
    <w:pPr>
      <w:spacing w:line="259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525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5B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5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1330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Bojadžić</dc:creator>
  <cp:keywords/>
  <dc:description/>
  <cp:lastModifiedBy>Edvin Bojadžić</cp:lastModifiedBy>
  <cp:revision>3</cp:revision>
  <dcterms:created xsi:type="dcterms:W3CDTF">2026-03-04T12:42:00Z</dcterms:created>
  <dcterms:modified xsi:type="dcterms:W3CDTF">2026-03-04T12:56:00Z</dcterms:modified>
</cp:coreProperties>
</file>